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2FB1" w14:textId="06A5CF33" w:rsidR="002C40DD" w:rsidRDefault="002C40DD" w:rsidP="002C40DD">
      <w:pPr>
        <w:spacing w:after="375" w:line="240" w:lineRule="auto"/>
        <w:rPr>
          <w:rFonts w:eastAsia="Times New Roman" w:cstheme="minorHAnsi"/>
          <w:b/>
          <w:bCs/>
          <w:kern w:val="0"/>
          <w:lang w:eastAsia="nl-NL"/>
          <w14:ligatures w14:val="none"/>
        </w:rPr>
      </w:pPr>
    </w:p>
    <w:p w14:paraId="7908D6C7" w14:textId="62B99B15" w:rsidR="00B85348" w:rsidRDefault="00B85348" w:rsidP="002C40DD">
      <w:pPr>
        <w:spacing w:after="375" w:line="240" w:lineRule="auto"/>
        <w:rPr>
          <w:rFonts w:eastAsia="Times New Roman" w:cstheme="minorHAnsi"/>
          <w:b/>
          <w:bCs/>
          <w:kern w:val="0"/>
          <w:lang w:eastAsia="nl-NL"/>
          <w14:ligatures w14:val="none"/>
        </w:rPr>
      </w:pPr>
      <w:r>
        <w:rPr>
          <w:rFonts w:eastAsia="Times New Roman" w:cstheme="minorHAnsi"/>
          <w:b/>
          <w:bCs/>
          <w:kern w:val="0"/>
          <w:lang w:eastAsia="nl-NL"/>
          <w14:ligatures w14:val="none"/>
        </w:rPr>
        <w:t>Slogan + foto</w:t>
      </w:r>
    </w:p>
    <w:p w14:paraId="60704DB2" w14:textId="29F0E4BD" w:rsidR="000D0883" w:rsidRPr="005F4DAA" w:rsidRDefault="000D0883" w:rsidP="002C40DD">
      <w:pPr>
        <w:spacing w:after="375" w:line="240" w:lineRule="auto"/>
        <w:rPr>
          <w:rFonts w:eastAsia="Times New Roman" w:cstheme="minorHAnsi"/>
          <w:b/>
          <w:bCs/>
          <w:kern w:val="0"/>
          <w:lang w:eastAsia="nl-NL"/>
          <w14:ligatures w14:val="none"/>
        </w:rPr>
      </w:pPr>
      <w:r>
        <w:rPr>
          <w:rFonts w:eastAsia="Times New Roman" w:cstheme="minorHAnsi"/>
          <w:b/>
          <w:bCs/>
          <w:kern w:val="0"/>
          <w:lang w:eastAsia="nl-NL"/>
          <w14:ligatures w14:val="none"/>
        </w:rPr>
        <w:t>Voorbeeld slogan:</w:t>
      </w:r>
    </w:p>
    <w:p w14:paraId="278DB97D" w14:textId="67A6214E" w:rsidR="0064145A" w:rsidRDefault="00C12A5A" w:rsidP="0064145A">
      <w:pPr>
        <w:spacing w:after="375" w:line="240" w:lineRule="auto"/>
        <w:rPr>
          <w:rFonts w:eastAsia="Times New Roman" w:cstheme="minorHAnsi"/>
          <w:kern w:val="0"/>
          <w:lang w:eastAsia="nl-NL"/>
          <w14:ligatures w14:val="none"/>
        </w:rPr>
      </w:pPr>
      <w:r>
        <w:rPr>
          <w:rFonts w:eastAsia="Times New Roman" w:cstheme="minorHAnsi"/>
          <w:kern w:val="0"/>
          <w:lang w:eastAsia="nl-NL"/>
          <w14:ligatures w14:val="none"/>
        </w:rPr>
        <w:t>E</w:t>
      </w:r>
      <w:r w:rsidR="0064145A">
        <w:rPr>
          <w:rFonts w:eastAsia="Times New Roman" w:cstheme="minorHAnsi"/>
          <w:kern w:val="0"/>
          <w:lang w:eastAsia="nl-NL"/>
          <w14:ligatures w14:val="none"/>
        </w:rPr>
        <w:t>cht contact met leerlingen, ouders en collega</w:t>
      </w:r>
      <w:r>
        <w:rPr>
          <w:rFonts w:eastAsia="Times New Roman" w:cstheme="minorHAnsi"/>
          <w:kern w:val="0"/>
          <w:lang w:eastAsia="nl-NL"/>
          <w14:ligatures w14:val="none"/>
        </w:rPr>
        <w:t>’</w:t>
      </w:r>
      <w:r w:rsidR="00B85348">
        <w:rPr>
          <w:rFonts w:eastAsia="Times New Roman" w:cstheme="minorHAnsi"/>
          <w:kern w:val="0"/>
          <w:lang w:eastAsia="nl-NL"/>
          <w14:ligatures w14:val="none"/>
        </w:rPr>
        <w:t xml:space="preserve">s: </w:t>
      </w:r>
      <w:r>
        <w:rPr>
          <w:rFonts w:eastAsia="Times New Roman" w:cstheme="minorHAnsi"/>
          <w:kern w:val="0"/>
          <w:lang w:eastAsia="nl-NL"/>
          <w14:ligatures w14:val="none"/>
        </w:rPr>
        <w:t xml:space="preserve">een boodschap overbrengen waarbij de zender afstemt op de golflengte van de ontvanger. </w:t>
      </w:r>
    </w:p>
    <w:p w14:paraId="469FDFBC" w14:textId="1233624C" w:rsidR="000D0883" w:rsidRDefault="000D0883" w:rsidP="0064145A">
      <w:pPr>
        <w:spacing w:after="375" w:line="240" w:lineRule="auto"/>
        <w:rPr>
          <w:rFonts w:eastAsia="Times New Roman" w:cstheme="minorHAnsi"/>
          <w:kern w:val="0"/>
          <w:lang w:eastAsia="nl-NL"/>
          <w14:ligatures w14:val="none"/>
        </w:rPr>
      </w:pPr>
      <w:r>
        <w:rPr>
          <w:rFonts w:eastAsia="Times New Roman" w:cstheme="minorHAnsi"/>
          <w:kern w:val="0"/>
          <w:lang w:eastAsia="nl-NL"/>
          <w14:ligatures w14:val="none"/>
        </w:rPr>
        <w:t>(Dan doorlinken)</w:t>
      </w:r>
    </w:p>
    <w:p w14:paraId="0BCAFCC9" w14:textId="74F04642" w:rsidR="00B85348" w:rsidRDefault="000D0883" w:rsidP="0064145A">
      <w:pPr>
        <w:spacing w:after="375" w:line="240" w:lineRule="auto"/>
        <w:rPr>
          <w:rStyle w:val="normaltextrun"/>
          <w:rFonts w:ascii="Calibri" w:hAnsi="Calibri" w:cs="Calibri"/>
          <w:b/>
          <w:bCs/>
          <w:color w:val="000000"/>
        </w:rPr>
      </w:pPr>
      <w:r>
        <w:rPr>
          <w:rStyle w:val="normaltextrun"/>
          <w:rFonts w:ascii="Calibri" w:hAnsi="Calibri" w:cs="Calibri"/>
          <w:b/>
          <w:bCs/>
          <w:color w:val="000000"/>
        </w:rPr>
        <w:t>(</w:t>
      </w:r>
      <w:r w:rsidR="00B85348">
        <w:rPr>
          <w:rStyle w:val="normaltextrun"/>
          <w:rFonts w:ascii="Calibri" w:hAnsi="Calibri" w:cs="Calibri"/>
          <w:b/>
          <w:bCs/>
          <w:color w:val="000000"/>
        </w:rPr>
        <w:t>Jezelf voorstellen</w:t>
      </w:r>
      <w:r>
        <w:rPr>
          <w:rStyle w:val="normaltextrun"/>
          <w:rFonts w:ascii="Calibri" w:hAnsi="Calibri" w:cs="Calibri"/>
          <w:b/>
          <w:bCs/>
          <w:color w:val="000000"/>
        </w:rPr>
        <w:t>)</w:t>
      </w:r>
    </w:p>
    <w:p w14:paraId="1668AF25" w14:textId="618AAA33" w:rsidR="00B85348" w:rsidRDefault="00B85348" w:rsidP="0064145A">
      <w:pPr>
        <w:spacing w:after="375" w:line="240" w:lineRule="auto"/>
        <w:rPr>
          <w:rStyle w:val="normaltextrun"/>
          <w:rFonts w:ascii="Calibri" w:hAnsi="Calibri" w:cs="Calibri"/>
          <w:b/>
          <w:bCs/>
          <w:color w:val="000000"/>
        </w:rPr>
      </w:pPr>
      <w:r>
        <w:rPr>
          <w:rStyle w:val="normaltextrun"/>
          <w:rFonts w:ascii="Calibri" w:hAnsi="Calibri" w:cs="Calibri"/>
          <w:b/>
          <w:bCs/>
          <w:color w:val="000000"/>
        </w:rPr>
        <w:t>--------------------</w:t>
      </w:r>
    </w:p>
    <w:p w14:paraId="418DF542" w14:textId="01860297" w:rsidR="00B85348" w:rsidRDefault="000D0883" w:rsidP="0064145A">
      <w:pPr>
        <w:spacing w:after="375" w:line="240" w:lineRule="auto"/>
        <w:rPr>
          <w:rStyle w:val="normaltextrun"/>
          <w:rFonts w:ascii="Calibri" w:hAnsi="Calibri" w:cs="Calibri"/>
          <w:b/>
          <w:bCs/>
          <w:color w:val="000000"/>
        </w:rPr>
      </w:pPr>
      <w:r>
        <w:rPr>
          <w:rStyle w:val="normaltextrun"/>
          <w:rFonts w:ascii="Calibri" w:hAnsi="Calibri" w:cs="Calibri"/>
          <w:b/>
          <w:bCs/>
          <w:color w:val="000000"/>
        </w:rPr>
        <w:t xml:space="preserve">Deze zin opnemen: </w:t>
      </w:r>
      <w:r w:rsidR="00B85348">
        <w:rPr>
          <w:rStyle w:val="normaltextrun"/>
          <w:rFonts w:ascii="Calibri" w:hAnsi="Calibri" w:cs="Calibri"/>
          <w:b/>
          <w:bCs/>
          <w:color w:val="000000"/>
        </w:rPr>
        <w:t xml:space="preserve">Ik werk als coach bij DAB – </w:t>
      </w:r>
      <w:r w:rsidR="00783DE1">
        <w:rPr>
          <w:rStyle w:val="normaltextrun"/>
          <w:rFonts w:ascii="Calibri" w:hAnsi="Calibri" w:cs="Calibri"/>
          <w:b/>
          <w:bCs/>
          <w:color w:val="000000"/>
        </w:rPr>
        <w:t>coaching PCM</w:t>
      </w:r>
    </w:p>
    <w:p w14:paraId="7307BF54" w14:textId="220A9A37" w:rsidR="00682733" w:rsidRPr="00C12A5A" w:rsidRDefault="00682733" w:rsidP="0064145A">
      <w:pPr>
        <w:spacing w:after="375" w:line="240" w:lineRule="auto"/>
        <w:rPr>
          <w:rStyle w:val="normaltextrun"/>
          <w:rFonts w:ascii="Calibri" w:hAnsi="Calibri" w:cs="Calibri"/>
          <w:b/>
          <w:bCs/>
          <w:color w:val="000000"/>
        </w:rPr>
      </w:pPr>
      <w:r w:rsidRPr="00C12A5A">
        <w:rPr>
          <w:rStyle w:val="normaltextrun"/>
          <w:rFonts w:ascii="Calibri" w:hAnsi="Calibri" w:cs="Calibri"/>
          <w:b/>
          <w:bCs/>
          <w:color w:val="000000"/>
        </w:rPr>
        <w:t>PCM</w:t>
      </w:r>
    </w:p>
    <w:p w14:paraId="101018F0" w14:textId="7AC858E8" w:rsidR="0064145A" w:rsidRDefault="0064145A" w:rsidP="0064145A">
      <w:pPr>
        <w:spacing w:after="375" w:line="240" w:lineRule="auto"/>
        <w:rPr>
          <w:rStyle w:val="normaltextrun"/>
          <w:rFonts w:ascii="Calibri" w:hAnsi="Calibri" w:cs="Calibri"/>
          <w:color w:val="000000"/>
        </w:rPr>
      </w:pPr>
      <w:r>
        <w:rPr>
          <w:rStyle w:val="normaltextrun"/>
          <w:rFonts w:ascii="Calibri" w:hAnsi="Calibri" w:cs="Calibri"/>
          <w:color w:val="000000"/>
        </w:rPr>
        <w:t xml:space="preserve">Het Process Communicatie Model </w:t>
      </w:r>
      <w:r w:rsidR="00602678">
        <w:rPr>
          <w:rStyle w:val="normaltextrun"/>
          <w:rFonts w:ascii="Calibri" w:hAnsi="Calibri" w:cs="Calibri"/>
          <w:color w:val="000000"/>
        </w:rPr>
        <w:t xml:space="preserve">(PCM) </w:t>
      </w:r>
      <w:r>
        <w:rPr>
          <w:rStyle w:val="normaltextrun"/>
          <w:rFonts w:ascii="Calibri" w:hAnsi="Calibri" w:cs="Calibri"/>
          <w:color w:val="000000"/>
        </w:rPr>
        <w:t>is een handig hulpmiddel om te observeren HOE iemand iets zegt en waar hij behoefte aan heeft om vervolgens af te stemmen op zijn golflengte. Je merkt dat de inhoud van de boodschap beter aankomt en de ander in zijn kracht komt. Misverstanden, irritaties en conflicten nemen af.</w:t>
      </w:r>
    </w:p>
    <w:p w14:paraId="266C21C2" w14:textId="44240D3E" w:rsidR="00682733" w:rsidRPr="00682733" w:rsidRDefault="00682733" w:rsidP="0064145A">
      <w:pPr>
        <w:spacing w:after="375" w:line="240" w:lineRule="auto"/>
        <w:rPr>
          <w:rStyle w:val="scxw100308618"/>
          <w:rFonts w:ascii="Calibri" w:hAnsi="Calibri" w:cs="Calibri"/>
          <w:b/>
          <w:bCs/>
          <w:color w:val="000000"/>
        </w:rPr>
      </w:pPr>
      <w:r w:rsidRPr="00682733">
        <w:rPr>
          <w:rStyle w:val="scxw100308618"/>
          <w:rFonts w:ascii="Calibri" w:hAnsi="Calibri" w:cs="Calibri"/>
          <w:b/>
          <w:bCs/>
          <w:color w:val="000000"/>
        </w:rPr>
        <w:t>PCM-profiel en coaching</w:t>
      </w:r>
    </w:p>
    <w:p w14:paraId="6127E474" w14:textId="3407B309" w:rsidR="00602678" w:rsidRDefault="00602678" w:rsidP="0064145A">
      <w:pPr>
        <w:spacing w:after="375" w:line="240" w:lineRule="auto"/>
        <w:rPr>
          <w:rStyle w:val="scxw100308618"/>
          <w:rFonts w:ascii="Calibri" w:hAnsi="Calibri" w:cs="Calibri"/>
          <w:color w:val="000000"/>
        </w:rPr>
      </w:pPr>
      <w:r>
        <w:rPr>
          <w:rStyle w:val="scxw100308618"/>
          <w:rFonts w:ascii="Calibri" w:hAnsi="Calibri" w:cs="Calibri"/>
          <w:color w:val="000000"/>
        </w:rPr>
        <w:t xml:space="preserve">Aan de hand van een PCM-profiel, ontdek je waar jouw voorkeuren in communicatie liggen. </w:t>
      </w:r>
      <w:r w:rsidR="004E413B">
        <w:rPr>
          <w:rStyle w:val="scxw100308618"/>
          <w:rFonts w:ascii="Calibri" w:hAnsi="Calibri" w:cs="Calibri"/>
          <w:color w:val="000000"/>
        </w:rPr>
        <w:t>Coaching brengt jou meer</w:t>
      </w:r>
      <w:r>
        <w:rPr>
          <w:rStyle w:val="scxw100308618"/>
          <w:rFonts w:ascii="Calibri" w:hAnsi="Calibri" w:cs="Calibri"/>
          <w:color w:val="000000"/>
        </w:rPr>
        <w:t xml:space="preserve"> in je energie en je motivatie. En je leert om dit in te zetten in je werk en op andere terreinen van je leven. Je ontdekt ook waar de spanning ligt, hoe jouw stress ontstaat en hoe de stress van de ander ontstaat en hoe je daarmee omgaat. </w:t>
      </w:r>
      <w:r w:rsidR="004E413B">
        <w:rPr>
          <w:rStyle w:val="scxw100308618"/>
          <w:rFonts w:ascii="Calibri" w:hAnsi="Calibri" w:cs="Calibri"/>
          <w:color w:val="000000"/>
        </w:rPr>
        <w:t>Je bouwt aan meer energie en sterke relaties waarbij jouw ontwikkelvragen uitgangspunt zijn.</w:t>
      </w:r>
    </w:p>
    <w:p w14:paraId="570D99BD" w14:textId="7375D3CF" w:rsidR="002C40DD" w:rsidRDefault="002C40DD" w:rsidP="002C40DD">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0000"/>
          <w:sz w:val="22"/>
          <w:szCs w:val="22"/>
        </w:rPr>
        <w:t>De kracht van PCM</w:t>
      </w:r>
      <w:r>
        <w:rPr>
          <w:rStyle w:val="eop"/>
          <w:rFonts w:ascii="Calibri" w:hAnsi="Calibri" w:cs="Calibri"/>
          <w:color w:val="000000"/>
          <w:sz w:val="22"/>
          <w:szCs w:val="22"/>
        </w:rPr>
        <w:t> </w:t>
      </w:r>
    </w:p>
    <w:p w14:paraId="3FCFC95E" w14:textId="7A3A63F9" w:rsidR="002C40DD" w:rsidRDefault="002C40DD" w:rsidP="002C40DD">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Ont</w:t>
      </w:r>
      <w:r w:rsidR="004E413B">
        <w:rPr>
          <w:rStyle w:val="normaltextrun"/>
          <w:rFonts w:ascii="Calibri" w:hAnsi="Calibri" w:cs="Calibri"/>
          <w:color w:val="000000"/>
          <w:sz w:val="22"/>
          <w:szCs w:val="22"/>
        </w:rPr>
        <w:t>dek</w:t>
      </w:r>
      <w:r>
        <w:rPr>
          <w:rStyle w:val="normaltextrun"/>
          <w:rFonts w:ascii="Calibri" w:hAnsi="Calibri" w:cs="Calibri"/>
          <w:color w:val="000000"/>
          <w:sz w:val="22"/>
          <w:szCs w:val="22"/>
        </w:rPr>
        <w:t xml:space="preserve"> jezelf en </w:t>
      </w:r>
      <w:r w:rsidR="004E413B">
        <w:rPr>
          <w:rStyle w:val="normaltextrun"/>
          <w:rFonts w:ascii="Calibri" w:hAnsi="Calibri" w:cs="Calibri"/>
          <w:color w:val="000000"/>
          <w:sz w:val="22"/>
          <w:szCs w:val="22"/>
        </w:rPr>
        <w:t>de ander</w:t>
      </w:r>
    </w:p>
    <w:p w14:paraId="6B3068E4" w14:textId="273DF7A0" w:rsidR="002C40DD" w:rsidRDefault="00682733" w:rsidP="002C40DD">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eop"/>
          <w:rFonts w:ascii="Calibri" w:hAnsi="Calibri" w:cs="Calibri"/>
          <w:color w:val="000000"/>
          <w:sz w:val="22"/>
          <w:szCs w:val="22"/>
        </w:rPr>
        <w:t>Laad je batterij op</w:t>
      </w:r>
    </w:p>
    <w:p w14:paraId="259E27DB" w14:textId="437C92B8" w:rsidR="002C40DD" w:rsidRDefault="00682733" w:rsidP="002C40DD">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eop"/>
          <w:rFonts w:ascii="Calibri" w:hAnsi="Calibri" w:cs="Calibri"/>
          <w:color w:val="000000"/>
          <w:sz w:val="22"/>
          <w:szCs w:val="22"/>
        </w:rPr>
        <w:t>Maak verbinding</w:t>
      </w:r>
    </w:p>
    <w:p w14:paraId="3F6BCA09" w14:textId="5A4D401D" w:rsidR="002C40DD" w:rsidRDefault="002C40DD" w:rsidP="002C40DD">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Bouw aan sterke</w:t>
      </w:r>
      <w:r w:rsidR="00682733">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relaties</w:t>
      </w:r>
      <w:r>
        <w:rPr>
          <w:rStyle w:val="eop"/>
          <w:rFonts w:ascii="Calibri" w:hAnsi="Calibri" w:cs="Calibri"/>
          <w:color w:val="000000"/>
          <w:sz w:val="22"/>
          <w:szCs w:val="22"/>
        </w:rPr>
        <w:t> </w:t>
      </w:r>
    </w:p>
    <w:p w14:paraId="25328E11" w14:textId="60A17F69" w:rsidR="002C40DD" w:rsidRDefault="00682733" w:rsidP="00682733">
      <w:pPr>
        <w:pStyle w:val="paragraph"/>
        <w:spacing w:before="0" w:beforeAutospacing="0" w:after="0" w:afterAutospacing="0"/>
        <w:ind w:left="1080"/>
        <w:textAlignment w:val="baseline"/>
        <w:rPr>
          <w:rFonts w:ascii="Calibri" w:hAnsi="Calibri" w:cs="Calibri"/>
          <w:sz w:val="22"/>
          <w:szCs w:val="22"/>
        </w:rPr>
      </w:pPr>
      <w:r>
        <w:rPr>
          <w:rStyle w:val="normaltextrun"/>
          <w:rFonts w:ascii="Calibri" w:hAnsi="Calibri" w:cs="Calibri"/>
          <w:color w:val="000000"/>
          <w:sz w:val="22"/>
          <w:szCs w:val="22"/>
        </w:rPr>
        <w:t xml:space="preserve">Bij alle </w:t>
      </w:r>
      <w:r w:rsidR="002C40DD">
        <w:rPr>
          <w:rStyle w:val="normaltextrun"/>
          <w:rFonts w:ascii="Calibri" w:hAnsi="Calibri" w:cs="Calibri"/>
          <w:color w:val="000000"/>
          <w:sz w:val="22"/>
          <w:szCs w:val="22"/>
        </w:rPr>
        <w:t xml:space="preserve">dagelijkse interacties op je werk, </w:t>
      </w:r>
      <w:r>
        <w:rPr>
          <w:rStyle w:val="normaltextrun"/>
          <w:rFonts w:ascii="Calibri" w:hAnsi="Calibri" w:cs="Calibri"/>
          <w:color w:val="000000"/>
          <w:sz w:val="22"/>
          <w:szCs w:val="22"/>
        </w:rPr>
        <w:t xml:space="preserve">in de klas, </w:t>
      </w:r>
      <w:r w:rsidR="002C40DD">
        <w:rPr>
          <w:rStyle w:val="normaltextrun"/>
          <w:rFonts w:ascii="Calibri" w:hAnsi="Calibri" w:cs="Calibri"/>
          <w:color w:val="000000"/>
          <w:sz w:val="22"/>
          <w:szCs w:val="22"/>
        </w:rPr>
        <w:t>in vergaderingen</w:t>
      </w:r>
      <w:r>
        <w:rPr>
          <w:rStyle w:val="normaltextrun"/>
          <w:rFonts w:ascii="Calibri" w:hAnsi="Calibri" w:cs="Calibri"/>
          <w:color w:val="000000"/>
          <w:sz w:val="22"/>
          <w:szCs w:val="22"/>
        </w:rPr>
        <w:t xml:space="preserve"> en thuis!</w:t>
      </w:r>
    </w:p>
    <w:p w14:paraId="1F80F101" w14:textId="77777777" w:rsidR="002C40DD" w:rsidRDefault="002C40DD" w:rsidP="002C40DD">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30AA6A23" w14:textId="39370CFE" w:rsidR="002C40DD" w:rsidRDefault="002C40DD" w:rsidP="002C40DD">
      <w:pPr>
        <w:pStyle w:val="paragraph"/>
        <w:spacing w:before="0" w:beforeAutospacing="0" w:after="0" w:afterAutospacing="0"/>
        <w:textAlignment w:val="baseline"/>
        <w:rPr>
          <w:rStyle w:val="eop"/>
          <w:rFonts w:ascii="Calibri" w:hAnsi="Calibri" w:cs="Calibri"/>
          <w:color w:val="000000"/>
        </w:rPr>
      </w:pPr>
      <w:r>
        <w:rPr>
          <w:rStyle w:val="normaltextrun"/>
          <w:rFonts w:ascii="Calibri" w:hAnsi="Calibri" w:cs="Calibri"/>
          <w:color w:val="000000"/>
        </w:rPr>
        <w:t xml:space="preserve">Bij ons kun je terecht voor het aanmaken van een </w:t>
      </w:r>
      <w:r w:rsidR="00682733">
        <w:rPr>
          <w:rStyle w:val="normaltextrun"/>
          <w:rFonts w:ascii="Calibri" w:hAnsi="Calibri" w:cs="Calibri"/>
          <w:color w:val="000000"/>
        </w:rPr>
        <w:t xml:space="preserve">PCM - </w:t>
      </w:r>
      <w:r>
        <w:rPr>
          <w:rStyle w:val="normaltextrun"/>
          <w:rFonts w:ascii="Calibri" w:hAnsi="Calibri" w:cs="Calibri"/>
          <w:color w:val="000000"/>
        </w:rPr>
        <w:t>profiel en een gesprek over het profiel.</w:t>
      </w:r>
      <w:r>
        <w:rPr>
          <w:rStyle w:val="eop"/>
          <w:rFonts w:ascii="Calibri" w:hAnsi="Calibri" w:cs="Calibri"/>
          <w:color w:val="000000"/>
        </w:rPr>
        <w:t> </w:t>
      </w:r>
      <w:r w:rsidR="00682733">
        <w:rPr>
          <w:rStyle w:val="eop"/>
          <w:rFonts w:ascii="Calibri" w:hAnsi="Calibri" w:cs="Calibri"/>
          <w:color w:val="000000"/>
        </w:rPr>
        <w:t>Ook bieden wij coaching door middel van PCM. Ons doel is: een open communicatie en preventief handelen.</w:t>
      </w:r>
    </w:p>
    <w:p w14:paraId="456515B2" w14:textId="77777777" w:rsidR="00682733" w:rsidRDefault="00682733" w:rsidP="002C40DD">
      <w:pPr>
        <w:pStyle w:val="paragraph"/>
        <w:spacing w:before="0" w:beforeAutospacing="0" w:after="0" w:afterAutospacing="0"/>
        <w:textAlignment w:val="baseline"/>
        <w:rPr>
          <w:rStyle w:val="eop"/>
          <w:rFonts w:ascii="Calibri" w:hAnsi="Calibri" w:cs="Calibri"/>
          <w:color w:val="000000"/>
        </w:rPr>
      </w:pPr>
    </w:p>
    <w:p w14:paraId="1C1F09FB" w14:textId="5E550F5A" w:rsidR="00682733" w:rsidRDefault="00783DE1" w:rsidP="002C40DD">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rPr>
        <w:t>Ons aanbod in</w:t>
      </w:r>
      <w:r w:rsidR="00682733">
        <w:rPr>
          <w:rStyle w:val="eop"/>
          <w:rFonts w:ascii="Calibri" w:hAnsi="Calibri" w:cs="Calibri"/>
          <w:color w:val="000000"/>
        </w:rPr>
        <w:t xml:space="preserve"> het kort:</w:t>
      </w:r>
    </w:p>
    <w:p w14:paraId="14B69217" w14:textId="77777777" w:rsidR="002C40DD" w:rsidRDefault="002C40DD" w:rsidP="002C40DD">
      <w:pPr>
        <w:pStyle w:val="paragraph"/>
        <w:spacing w:before="0" w:beforeAutospacing="0" w:after="0" w:afterAutospacing="0"/>
        <w:textAlignment w:val="baseline"/>
        <w:rPr>
          <w:rFonts w:ascii="Calibri" w:hAnsi="Calibri" w:cs="Calibri"/>
          <w:sz w:val="22"/>
          <w:szCs w:val="22"/>
        </w:rPr>
      </w:pPr>
      <w:r>
        <w:rPr>
          <w:rStyle w:val="eop"/>
          <w:rFonts w:ascii="Calibri" w:hAnsi="Calibri" w:cs="Calibri"/>
          <w:color w:val="000000"/>
          <w:sz w:val="22"/>
          <w:szCs w:val="22"/>
        </w:rPr>
        <w:t> </w:t>
      </w:r>
    </w:p>
    <w:p w14:paraId="59AE0E25" w14:textId="42D11F0B" w:rsidR="003D0050" w:rsidRPr="00783DE1" w:rsidRDefault="002C40DD" w:rsidP="00783DE1">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lastRenderedPageBreak/>
        <w:t>Afnemen van een profiel en het voeren van een uitleg gesprek (1,5 uur)</w:t>
      </w:r>
      <w:r w:rsidR="00783DE1">
        <w:rPr>
          <w:rStyle w:val="eop"/>
          <w:rFonts w:ascii="Calibri" w:hAnsi="Calibri" w:cs="Calibri"/>
          <w:color w:val="000000"/>
          <w:sz w:val="22"/>
          <w:szCs w:val="22"/>
        </w:rPr>
        <w:t>, w</w:t>
      </w:r>
      <w:r w:rsidR="00783DE1">
        <w:rPr>
          <w:rFonts w:ascii="Calibri" w:hAnsi="Calibri" w:cs="Calibri"/>
          <w:sz w:val="22"/>
          <w:szCs w:val="22"/>
        </w:rPr>
        <w:t xml:space="preserve">aarbij je </w:t>
      </w:r>
      <w:r w:rsidRPr="00783DE1">
        <w:rPr>
          <w:rStyle w:val="normaltextrun"/>
          <w:rFonts w:ascii="Calibri" w:hAnsi="Calibri" w:cs="Calibri"/>
          <w:color w:val="000000"/>
          <w:sz w:val="22"/>
          <w:szCs w:val="22"/>
        </w:rPr>
        <w:t>inzicht krijgen in eigen voorkeuren en behoeften</w:t>
      </w:r>
      <w:r w:rsidRPr="00783DE1">
        <w:rPr>
          <w:rStyle w:val="eop"/>
          <w:rFonts w:ascii="Calibri" w:hAnsi="Calibri" w:cs="Calibri"/>
          <w:color w:val="000000"/>
          <w:sz w:val="22"/>
          <w:szCs w:val="22"/>
        </w:rPr>
        <w:t> </w:t>
      </w:r>
    </w:p>
    <w:p w14:paraId="288562DF" w14:textId="1613C31D" w:rsidR="002C40DD" w:rsidRPr="00783DE1" w:rsidRDefault="002C40DD" w:rsidP="00783DE1">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Coaching</w:t>
      </w:r>
      <w:r w:rsidR="00783DE1">
        <w:rPr>
          <w:rStyle w:val="eop"/>
          <w:rFonts w:ascii="Calibri" w:hAnsi="Calibri" w:cs="Calibri"/>
          <w:color w:val="000000"/>
          <w:sz w:val="22"/>
          <w:szCs w:val="22"/>
        </w:rPr>
        <w:t xml:space="preserve"> v</w:t>
      </w:r>
      <w:r w:rsidR="00783DE1" w:rsidRPr="00783DE1">
        <w:rPr>
          <w:rStyle w:val="normaltextrun"/>
          <w:rFonts w:ascii="Calibri" w:hAnsi="Calibri" w:cs="Calibri"/>
          <w:color w:val="000000"/>
          <w:sz w:val="22"/>
          <w:szCs w:val="22"/>
        </w:rPr>
        <w:t>oor meer z</w:t>
      </w:r>
      <w:r w:rsidRPr="00783DE1">
        <w:rPr>
          <w:rStyle w:val="normaltextrun"/>
          <w:rFonts w:ascii="Calibri" w:hAnsi="Calibri" w:cs="Calibri"/>
          <w:color w:val="000000"/>
          <w:sz w:val="22"/>
          <w:szCs w:val="22"/>
        </w:rPr>
        <w:t>elfinzicht</w:t>
      </w:r>
      <w:r w:rsidR="00783DE1" w:rsidRPr="00783DE1">
        <w:rPr>
          <w:rStyle w:val="normaltextrun"/>
          <w:rFonts w:ascii="Calibri" w:hAnsi="Calibri" w:cs="Calibri"/>
          <w:color w:val="000000"/>
          <w:sz w:val="22"/>
          <w:szCs w:val="22"/>
        </w:rPr>
        <w:t xml:space="preserve">, zelfzorg en </w:t>
      </w:r>
      <w:r w:rsidRPr="00783DE1">
        <w:rPr>
          <w:rStyle w:val="normaltextrun"/>
          <w:rFonts w:ascii="Calibri" w:hAnsi="Calibri" w:cs="Calibri"/>
          <w:color w:val="000000"/>
          <w:sz w:val="22"/>
          <w:szCs w:val="22"/>
        </w:rPr>
        <w:t>zelfmanagement</w:t>
      </w:r>
      <w:r w:rsidRPr="00783DE1">
        <w:rPr>
          <w:rStyle w:val="eop"/>
          <w:rFonts w:ascii="Calibri" w:hAnsi="Calibri" w:cs="Calibri"/>
          <w:color w:val="000000"/>
          <w:sz w:val="22"/>
          <w:szCs w:val="22"/>
        </w:rPr>
        <w:t> </w:t>
      </w:r>
      <w:r w:rsidR="00783DE1">
        <w:rPr>
          <w:rStyle w:val="eop"/>
          <w:rFonts w:ascii="Calibri" w:hAnsi="Calibri" w:cs="Calibri"/>
          <w:color w:val="000000"/>
          <w:sz w:val="22"/>
          <w:szCs w:val="22"/>
        </w:rPr>
        <w:t>(aantal gesprekken in overleg)</w:t>
      </w:r>
    </w:p>
    <w:p w14:paraId="038466A8" w14:textId="31982C78" w:rsidR="002C40DD" w:rsidRPr="00783DE1" w:rsidRDefault="002C40DD" w:rsidP="00783DE1">
      <w:pPr>
        <w:pStyle w:val="paragraph"/>
        <w:numPr>
          <w:ilvl w:val="0"/>
          <w:numId w:val="15"/>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color w:val="000000"/>
          <w:sz w:val="22"/>
          <w:szCs w:val="22"/>
        </w:rPr>
        <w:t>Relatie leerling</w:t>
      </w:r>
      <w:r w:rsidR="00783DE1">
        <w:rPr>
          <w:rStyle w:val="eop"/>
          <w:rFonts w:ascii="Calibri" w:hAnsi="Calibri" w:cs="Calibri"/>
          <w:color w:val="000000"/>
          <w:sz w:val="22"/>
          <w:szCs w:val="22"/>
        </w:rPr>
        <w:t>, d</w:t>
      </w:r>
      <w:r w:rsidRPr="00783DE1">
        <w:rPr>
          <w:rStyle w:val="normaltextrun"/>
          <w:rFonts w:ascii="Calibri" w:hAnsi="Calibri" w:cs="Calibri"/>
          <w:color w:val="000000"/>
          <w:sz w:val="22"/>
          <w:szCs w:val="22"/>
        </w:rPr>
        <w:t>uiden van een leerling in een leerlingbespreking</w:t>
      </w:r>
      <w:r w:rsidR="00783DE1">
        <w:rPr>
          <w:rStyle w:val="eop"/>
          <w:rFonts w:ascii="Calibri" w:hAnsi="Calibri" w:cs="Calibri"/>
          <w:color w:val="000000"/>
          <w:sz w:val="22"/>
          <w:szCs w:val="22"/>
        </w:rPr>
        <w:t>, o</w:t>
      </w:r>
      <w:r w:rsidRPr="00783DE1">
        <w:rPr>
          <w:rStyle w:val="normaltextrun"/>
          <w:rFonts w:ascii="Calibri" w:hAnsi="Calibri" w:cs="Calibri"/>
          <w:color w:val="000000"/>
          <w:sz w:val="22"/>
          <w:szCs w:val="22"/>
        </w:rPr>
        <w:t>bservatie in de groep en een gesprek</w:t>
      </w:r>
      <w:r w:rsidR="00783DE1">
        <w:rPr>
          <w:rStyle w:val="eop"/>
          <w:rFonts w:ascii="Calibri" w:hAnsi="Calibri" w:cs="Calibri"/>
          <w:color w:val="000000"/>
          <w:sz w:val="22"/>
          <w:szCs w:val="22"/>
        </w:rPr>
        <w:t>, k</w:t>
      </w:r>
      <w:r w:rsidRPr="00783DE1">
        <w:rPr>
          <w:rStyle w:val="normaltextrun"/>
          <w:rFonts w:ascii="Calibri" w:hAnsi="Calibri" w:cs="Calibri"/>
          <w:color w:val="000000"/>
          <w:sz w:val="22"/>
          <w:szCs w:val="22"/>
        </w:rPr>
        <w:t>ind-ontmoeting</w:t>
      </w:r>
      <w:r w:rsidRPr="00783DE1">
        <w:rPr>
          <w:rStyle w:val="eop"/>
          <w:rFonts w:ascii="Calibri" w:hAnsi="Calibri" w:cs="Calibri"/>
          <w:color w:val="000000"/>
          <w:sz w:val="22"/>
          <w:szCs w:val="22"/>
        </w:rPr>
        <w:t> </w:t>
      </w:r>
    </w:p>
    <w:p w14:paraId="2551870A" w14:textId="77777777" w:rsidR="004E413B" w:rsidRDefault="004E413B" w:rsidP="004E413B">
      <w:pPr>
        <w:pStyle w:val="paragraph"/>
        <w:spacing w:before="0" w:beforeAutospacing="0" w:after="0" w:afterAutospacing="0"/>
        <w:textAlignment w:val="baseline"/>
        <w:rPr>
          <w:rStyle w:val="eop"/>
          <w:rFonts w:ascii="Calibri" w:hAnsi="Calibri" w:cs="Calibri"/>
          <w:color w:val="000000"/>
          <w:sz w:val="22"/>
          <w:szCs w:val="22"/>
        </w:rPr>
      </w:pPr>
    </w:p>
    <w:p w14:paraId="45116076" w14:textId="4EF21F39" w:rsidR="004E413B" w:rsidRDefault="00682733" w:rsidP="004E413B">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 xml:space="preserve">Ga naar </w:t>
      </w:r>
      <w:hyperlink r:id="rId8" w:history="1">
        <w:r w:rsidR="00783DE1">
          <w:rPr>
            <w:rStyle w:val="Hyperlink"/>
          </w:rPr>
          <w:t>Aanvraag coaching PCM - Speciale Scholen Kapelle</w:t>
        </w:r>
      </w:hyperlink>
      <w:r w:rsidR="00783DE1">
        <w:t xml:space="preserve"> </w:t>
      </w:r>
      <w:r>
        <w:rPr>
          <w:rStyle w:val="eop"/>
          <w:rFonts w:ascii="Calibri" w:hAnsi="Calibri" w:cs="Calibri"/>
          <w:color w:val="000000"/>
          <w:sz w:val="22"/>
          <w:szCs w:val="22"/>
        </w:rPr>
        <w:t xml:space="preserve">en neem contact op met ons. </w:t>
      </w:r>
    </w:p>
    <w:p w14:paraId="4770E36B" w14:textId="07B98BD5" w:rsidR="00682733" w:rsidRDefault="00682733" w:rsidP="004E413B">
      <w:pPr>
        <w:pStyle w:val="paragraph"/>
        <w:spacing w:before="0" w:beforeAutospacing="0" w:after="0" w:afterAutospacing="0"/>
        <w:textAlignment w:val="baseline"/>
        <w:rPr>
          <w:rStyle w:val="eop"/>
          <w:rFonts w:ascii="Calibri" w:hAnsi="Calibri" w:cs="Calibri"/>
          <w:sz w:val="22"/>
          <w:szCs w:val="22"/>
        </w:rPr>
      </w:pPr>
    </w:p>
    <w:p w14:paraId="414CDDBA" w14:textId="4E45282F" w:rsidR="00682733" w:rsidRPr="00783DE1" w:rsidRDefault="00783DE1" w:rsidP="004E413B">
      <w:pPr>
        <w:pStyle w:val="paragraph"/>
        <w:spacing w:before="0" w:beforeAutospacing="0" w:after="0" w:afterAutospacing="0"/>
        <w:textAlignment w:val="baseline"/>
        <w:rPr>
          <w:rStyle w:val="eop"/>
          <w:rFonts w:ascii="Calibri" w:hAnsi="Calibri" w:cs="Calibri"/>
          <w:sz w:val="22"/>
          <w:szCs w:val="22"/>
          <w:lang w:val="en-US"/>
        </w:rPr>
      </w:pPr>
      <w:r w:rsidRPr="00783DE1">
        <w:rPr>
          <w:rStyle w:val="eop"/>
          <w:rFonts w:ascii="Calibri" w:hAnsi="Calibri" w:cs="Calibri"/>
          <w:sz w:val="22"/>
          <w:szCs w:val="22"/>
          <w:lang w:val="en-US"/>
        </w:rPr>
        <w:t>Elles, Cathlien, Christine, Marja, Patricia, Riëtte</w:t>
      </w:r>
      <w:r>
        <w:rPr>
          <w:rStyle w:val="eop"/>
          <w:rFonts w:ascii="Calibri" w:hAnsi="Calibri" w:cs="Calibri"/>
          <w:sz w:val="22"/>
          <w:szCs w:val="22"/>
          <w:lang w:val="en-US"/>
        </w:rPr>
        <w:t>, Rogier, Sandra</w:t>
      </w:r>
    </w:p>
    <w:p w14:paraId="0962DC14" w14:textId="77777777" w:rsidR="002C40DD" w:rsidRPr="00783DE1" w:rsidRDefault="002C40DD" w:rsidP="002C40DD">
      <w:pPr>
        <w:pStyle w:val="paragraph"/>
        <w:spacing w:before="0" w:beforeAutospacing="0" w:after="0" w:afterAutospacing="0"/>
        <w:ind w:left="1800"/>
        <w:jc w:val="both"/>
        <w:textAlignment w:val="baseline"/>
        <w:rPr>
          <w:rStyle w:val="eop"/>
          <w:rFonts w:ascii="Calibri" w:hAnsi="Calibri" w:cs="Calibri"/>
          <w:sz w:val="22"/>
          <w:szCs w:val="22"/>
          <w:lang w:val="en-US"/>
        </w:rPr>
      </w:pPr>
    </w:p>
    <w:p w14:paraId="2AB31F31" w14:textId="77777777" w:rsidR="00EA6001" w:rsidRPr="00783DE1" w:rsidRDefault="00EA6001">
      <w:pPr>
        <w:rPr>
          <w:lang w:val="en-US"/>
        </w:rPr>
      </w:pPr>
    </w:p>
    <w:sectPr w:rsidR="00EA6001" w:rsidRPr="00783DE1" w:rsidSect="002C40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4C0"/>
    <w:multiLevelType w:val="multilevel"/>
    <w:tmpl w:val="DBFE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7645E"/>
    <w:multiLevelType w:val="multilevel"/>
    <w:tmpl w:val="6446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67ED9"/>
    <w:multiLevelType w:val="multilevel"/>
    <w:tmpl w:val="44D6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A7EA7"/>
    <w:multiLevelType w:val="multilevel"/>
    <w:tmpl w:val="5E2E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D47D82"/>
    <w:multiLevelType w:val="multilevel"/>
    <w:tmpl w:val="7ED4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57FF8"/>
    <w:multiLevelType w:val="multilevel"/>
    <w:tmpl w:val="4C3E6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ECE7E81"/>
    <w:multiLevelType w:val="multilevel"/>
    <w:tmpl w:val="DAAC73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2B1084E"/>
    <w:multiLevelType w:val="multilevel"/>
    <w:tmpl w:val="8D7065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3BB4B17"/>
    <w:multiLevelType w:val="hybridMultilevel"/>
    <w:tmpl w:val="DC8462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41969AB"/>
    <w:multiLevelType w:val="multilevel"/>
    <w:tmpl w:val="2E9E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3F798C"/>
    <w:multiLevelType w:val="multilevel"/>
    <w:tmpl w:val="9FD4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DC18CC"/>
    <w:multiLevelType w:val="multilevel"/>
    <w:tmpl w:val="12FEE4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AEE2227"/>
    <w:multiLevelType w:val="multilevel"/>
    <w:tmpl w:val="EF6E0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CF55F8F"/>
    <w:multiLevelType w:val="multilevel"/>
    <w:tmpl w:val="7DBC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14257D"/>
    <w:multiLevelType w:val="multilevel"/>
    <w:tmpl w:val="D76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9F65B5"/>
    <w:multiLevelType w:val="multilevel"/>
    <w:tmpl w:val="42B4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B15F07"/>
    <w:multiLevelType w:val="multilevel"/>
    <w:tmpl w:val="A34288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A9B06DC"/>
    <w:multiLevelType w:val="multilevel"/>
    <w:tmpl w:val="B982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C96CA7"/>
    <w:multiLevelType w:val="multilevel"/>
    <w:tmpl w:val="20B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4495668">
    <w:abstractNumId w:val="10"/>
  </w:num>
  <w:num w:numId="2" w16cid:durableId="220482549">
    <w:abstractNumId w:val="4"/>
  </w:num>
  <w:num w:numId="3" w16cid:durableId="520045605">
    <w:abstractNumId w:val="15"/>
  </w:num>
  <w:num w:numId="4" w16cid:durableId="1841771919">
    <w:abstractNumId w:val="17"/>
  </w:num>
  <w:num w:numId="5" w16cid:durableId="853111710">
    <w:abstractNumId w:val="2"/>
  </w:num>
  <w:num w:numId="6" w16cid:durableId="874466092">
    <w:abstractNumId w:val="18"/>
  </w:num>
  <w:num w:numId="7" w16cid:durableId="1199973129">
    <w:abstractNumId w:val="14"/>
  </w:num>
  <w:num w:numId="8" w16cid:durableId="87241164">
    <w:abstractNumId w:val="9"/>
  </w:num>
  <w:num w:numId="9" w16cid:durableId="1431126067">
    <w:abstractNumId w:val="3"/>
  </w:num>
  <w:num w:numId="10" w16cid:durableId="1718435768">
    <w:abstractNumId w:val="1"/>
  </w:num>
  <w:num w:numId="11" w16cid:durableId="1994139271">
    <w:abstractNumId w:val="5"/>
  </w:num>
  <w:num w:numId="12" w16cid:durableId="1067612411">
    <w:abstractNumId w:val="11"/>
  </w:num>
  <w:num w:numId="13" w16cid:durableId="796994164">
    <w:abstractNumId w:val="0"/>
  </w:num>
  <w:num w:numId="14" w16cid:durableId="1836188970">
    <w:abstractNumId w:val="6"/>
  </w:num>
  <w:num w:numId="15" w16cid:durableId="22904267">
    <w:abstractNumId w:val="13"/>
  </w:num>
  <w:num w:numId="16" w16cid:durableId="379793343">
    <w:abstractNumId w:val="12"/>
  </w:num>
  <w:num w:numId="17" w16cid:durableId="252857875">
    <w:abstractNumId w:val="16"/>
  </w:num>
  <w:num w:numId="18" w16cid:durableId="1390882664">
    <w:abstractNumId w:val="7"/>
  </w:num>
  <w:num w:numId="19" w16cid:durableId="12688047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DD"/>
    <w:rsid w:val="000D0883"/>
    <w:rsid w:val="002C40DD"/>
    <w:rsid w:val="003D0050"/>
    <w:rsid w:val="004E413B"/>
    <w:rsid w:val="00602678"/>
    <w:rsid w:val="0064145A"/>
    <w:rsid w:val="00682733"/>
    <w:rsid w:val="00783DE1"/>
    <w:rsid w:val="00B45328"/>
    <w:rsid w:val="00B85348"/>
    <w:rsid w:val="00C12A5A"/>
    <w:rsid w:val="00CF086A"/>
    <w:rsid w:val="00EA6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8931"/>
  <w15:chartTrackingRefBased/>
  <w15:docId w15:val="{C503C5AD-5666-462B-8E03-B58C33E5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40D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2C40DD"/>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2C40DD"/>
  </w:style>
  <w:style w:type="character" w:customStyle="1" w:styleId="eop">
    <w:name w:val="eop"/>
    <w:basedOn w:val="Standaardalinea-lettertype"/>
    <w:rsid w:val="002C40DD"/>
  </w:style>
  <w:style w:type="character" w:customStyle="1" w:styleId="scxw100308618">
    <w:name w:val="scxw100308618"/>
    <w:basedOn w:val="Standaardalinea-lettertype"/>
    <w:rsid w:val="002C40DD"/>
  </w:style>
  <w:style w:type="character" w:styleId="Hyperlink">
    <w:name w:val="Hyperlink"/>
    <w:basedOn w:val="Standaardalinea-lettertype"/>
    <w:uiPriority w:val="99"/>
    <w:semiHidden/>
    <w:unhideWhenUsed/>
    <w:rsid w:val="00783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escholenkapelle.nl/ambulante-begeleiding/aanvraag-coaching-pc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23B57023A9EB439BA9F1A148A3D6D9" ma:contentTypeVersion="" ma:contentTypeDescription="Een nieuw document maken." ma:contentTypeScope="" ma:versionID="9dfc9071811e622282b3d04d38727aea">
  <xsd:schema xmlns:xsd="http://www.w3.org/2001/XMLSchema" xmlns:xs="http://www.w3.org/2001/XMLSchema" xmlns:p="http://schemas.microsoft.com/office/2006/metadata/properties" xmlns:ns2="3543148a-4ee4-4b8c-b709-051f56f000e8" xmlns:ns3="d00581dd-3cac-4d2e-aa2c-c66ca9a4886b" targetNamespace="http://schemas.microsoft.com/office/2006/metadata/properties" ma:root="true" ma:fieldsID="b0bdc6bd0c7e8482d6fb3ebb698b4a8c" ns2:_="" ns3:_="">
    <xsd:import namespace="3543148a-4ee4-4b8c-b709-051f56f000e8"/>
    <xsd:import namespace="d00581dd-3cac-4d2e-aa2c-c66ca9a488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3148a-4ee4-4b8c-b709-051f56f00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b1a8b24d-b76f-43af-af32-55a0e9052afa"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581dd-3cac-4d2e-aa2c-c66ca9a4886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7b131a95-29f5-4f56-afe6-1abc764d2040}" ma:internalName="TaxCatchAll" ma:showField="CatchAllData" ma:web="d00581dd-3cac-4d2e-aa2c-c66ca9a488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0581dd-3cac-4d2e-aa2c-c66ca9a4886b" xsi:nil="true"/>
    <lcf76f155ced4ddcb4097134ff3c332f xmlns="3543148a-4ee4-4b8c-b709-051f56f000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E08213-C21F-4C56-9E5C-E3081EB63783}">
  <ds:schemaRefs>
    <ds:schemaRef ds:uri="http://schemas.microsoft.com/sharepoint/v3/contenttype/forms"/>
  </ds:schemaRefs>
</ds:datastoreItem>
</file>

<file path=customXml/itemProps2.xml><?xml version="1.0" encoding="utf-8"?>
<ds:datastoreItem xmlns:ds="http://schemas.openxmlformats.org/officeDocument/2006/customXml" ds:itemID="{04837976-15B0-4044-A205-C2793A84D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3148a-4ee4-4b8c-b709-051f56f000e8"/>
    <ds:schemaRef ds:uri="d00581dd-3cac-4d2e-aa2c-c66ca9a48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26F93F-609E-40A1-9AF1-FE8A596DBFE6}">
  <ds:schemaRefs>
    <ds:schemaRef ds:uri="http://schemas.microsoft.com/office/2006/metadata/properties"/>
    <ds:schemaRef ds:uri="http://schemas.microsoft.com/office/infopath/2007/PartnerControls"/>
    <ds:schemaRef ds:uri="d00581dd-3cac-4d2e-aa2c-c66ca9a4886b"/>
    <ds:schemaRef ds:uri="3543148a-4ee4-4b8c-b709-051f56f000e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1778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Riëtte van Moolenbroek-Scheer</dc:creator>
  <cp:keywords/>
  <dc:description/>
  <cp:lastModifiedBy>Joanelle Minnaard</cp:lastModifiedBy>
  <cp:revision>2</cp:revision>
  <dcterms:created xsi:type="dcterms:W3CDTF">2025-01-09T08:16:00Z</dcterms:created>
  <dcterms:modified xsi:type="dcterms:W3CDTF">2025-01-09T08:16:00Z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0x0101000923B57023A9EB439BA9F1A148A3D6D9</vt:lpwstr>
  </property>
</Properties>
</file>